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COM11112100001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E247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247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E247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47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ООО «Кубань-Прогресс-Юг», ИНН 2309112722 на сумму 1 348 915 рублей 90 копеек</w:t>
            </w:r>
            <w:r w:rsidRPr="006E2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E2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7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472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ООО «Кубань-Прогресс-Юг», ИНН 2309112722 на сумму 1 348 915 рублей 90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E247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367 566,82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ноября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E247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E2472" w:rsidRPr="00E13C8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6E2472" w:rsidTr="006E2472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6E2472" w:rsidRDefault="006E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6E2472" w:rsidTr="006E2472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2472" w:rsidRDefault="006E24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2472" w:rsidRDefault="006E24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2472" w:rsidRDefault="006E24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6E2472" w:rsidTr="006E2472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2472" w:rsidRDefault="006E24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2472" w:rsidRDefault="006E24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2472" w:rsidRDefault="006E24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6E2472" w:rsidRPr="003C2761" w:rsidRDefault="006E2472" w:rsidP="006E247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E247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E2472"/>
    <w:rsid w:val="008316FC"/>
    <w:rsid w:val="00855AD8"/>
    <w:rsid w:val="008F5A58"/>
    <w:rsid w:val="00994EF3"/>
    <w:rsid w:val="00A677C9"/>
    <w:rsid w:val="00BE779A"/>
    <w:rsid w:val="00C5289F"/>
    <w:rsid w:val="00C91819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4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2021-11-23T09:25:00Z</dcterms:modified>
</cp:coreProperties>
</file>